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058D" w14:textId="77777777" w:rsidR="005B1046" w:rsidRPr="007E7BEB" w:rsidRDefault="005B1046" w:rsidP="005B1046">
      <w:pPr>
        <w:rPr>
          <w:rFonts w:ascii="Times New Roman" w:hAnsi="Times New Roman" w:cs="Times New Roman"/>
          <w:sz w:val="30"/>
          <w:szCs w:val="30"/>
        </w:rPr>
      </w:pPr>
      <w:r w:rsidRPr="007E7BE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СВЕДЕНИЯ</w:t>
      </w:r>
    </w:p>
    <w:p w14:paraId="3373BD14" w14:textId="77777777" w:rsidR="005B1046" w:rsidRPr="0024474D" w:rsidRDefault="005B1046" w:rsidP="005B1046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4474D">
        <w:rPr>
          <w:rFonts w:ascii="Times New Roman" w:hAnsi="Times New Roman" w:cs="Times New Roman"/>
          <w:sz w:val="30"/>
          <w:szCs w:val="30"/>
        </w:rPr>
        <w:t xml:space="preserve">о поиске правообладателей жилых домов находящихся в </w:t>
      </w:r>
      <w:proofErr w:type="spellStart"/>
      <w:r w:rsidRPr="0024474D">
        <w:rPr>
          <w:rFonts w:ascii="Times New Roman" w:hAnsi="Times New Roman" w:cs="Times New Roman"/>
          <w:sz w:val="30"/>
          <w:szCs w:val="30"/>
        </w:rPr>
        <w:t>г.п.Хотимске</w:t>
      </w:r>
      <w:proofErr w:type="spellEnd"/>
      <w:r w:rsidRPr="0024474D">
        <w:rPr>
          <w:rFonts w:ascii="Times New Roman" w:hAnsi="Times New Roman" w:cs="Times New Roman"/>
          <w:sz w:val="30"/>
          <w:szCs w:val="30"/>
        </w:rPr>
        <w:t xml:space="preserve"> соответствующих критериям пустующих жилых домов и подлежащих включению в реестр пустующих домов</w:t>
      </w:r>
    </w:p>
    <w:tbl>
      <w:tblPr>
        <w:tblStyle w:val="a3"/>
        <w:tblW w:w="14828" w:type="dxa"/>
        <w:tblLayout w:type="fixed"/>
        <w:tblLook w:val="04A0" w:firstRow="1" w:lastRow="0" w:firstColumn="1" w:lastColumn="0" w:noHBand="0" w:noVBand="1"/>
      </w:tblPr>
      <w:tblGrid>
        <w:gridCol w:w="479"/>
        <w:gridCol w:w="1472"/>
        <w:gridCol w:w="1985"/>
        <w:gridCol w:w="1134"/>
        <w:gridCol w:w="1559"/>
        <w:gridCol w:w="850"/>
        <w:gridCol w:w="1276"/>
        <w:gridCol w:w="709"/>
        <w:gridCol w:w="709"/>
        <w:gridCol w:w="708"/>
        <w:gridCol w:w="709"/>
        <w:gridCol w:w="1559"/>
        <w:gridCol w:w="1134"/>
        <w:gridCol w:w="545"/>
      </w:tblGrid>
      <w:tr w:rsidR="00C57C5B" w14:paraId="5226B859" w14:textId="77777777" w:rsidTr="005571FD">
        <w:tc>
          <w:tcPr>
            <w:tcW w:w="479" w:type="dxa"/>
          </w:tcPr>
          <w:p w14:paraId="7A296D59" w14:textId="77777777" w:rsidR="005B1046" w:rsidRPr="0024474D" w:rsidRDefault="005B1046" w:rsidP="00D1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74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72" w:type="dxa"/>
          </w:tcPr>
          <w:p w14:paraId="2254DB4E" w14:textId="77777777" w:rsidR="005B1046" w:rsidRPr="0024474D" w:rsidRDefault="005B1046" w:rsidP="00C57C5B">
            <w:pPr>
              <w:ind w:lef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24474D"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 </w:t>
            </w:r>
          </w:p>
          <w:p w14:paraId="2C6E0F70" w14:textId="77777777" w:rsidR="005B1046" w:rsidRPr="0024474D" w:rsidRDefault="005B1046" w:rsidP="00C57C5B">
            <w:pPr>
              <w:ind w:left="-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4474D">
              <w:rPr>
                <w:rFonts w:ascii="Times New Roman" w:hAnsi="Times New Roman" w:cs="Times New Roman"/>
                <w:sz w:val="20"/>
                <w:szCs w:val="20"/>
              </w:rPr>
              <w:t>илого дома</w:t>
            </w:r>
          </w:p>
        </w:tc>
        <w:tc>
          <w:tcPr>
            <w:tcW w:w="1985" w:type="dxa"/>
          </w:tcPr>
          <w:p w14:paraId="1552F5D6" w14:textId="77777777" w:rsidR="005B1046" w:rsidRPr="0024474D" w:rsidRDefault="005B1046" w:rsidP="00C57C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лиц, включая наследников, которым предположительно жилой дом принадлежит на праве собственности, хозяйственного ведения или оперативного управления, иных лиц имеющих право владения и пользования домом </w:t>
            </w:r>
          </w:p>
        </w:tc>
        <w:tc>
          <w:tcPr>
            <w:tcW w:w="1134" w:type="dxa"/>
          </w:tcPr>
          <w:p w14:paraId="2AADC46C" w14:textId="77777777" w:rsidR="005B1046" w:rsidRDefault="005B1046" w:rsidP="00C57C5B">
            <w:pPr>
              <w:ind w:left="-5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не</w:t>
            </w:r>
          </w:p>
          <w:p w14:paraId="6755271E" w14:textId="77777777" w:rsidR="005B1046" w:rsidRPr="0024474D" w:rsidRDefault="005B1046" w:rsidP="00C57C5B">
            <w:pPr>
              <w:ind w:left="-5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559" w:type="dxa"/>
          </w:tcPr>
          <w:p w14:paraId="48CA9977" w14:textId="77777777" w:rsidR="005B1046" w:rsidRPr="0024474D" w:rsidRDefault="005B1046" w:rsidP="00C57C5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платы за ЖКУ, возмещение расходов на электроэнергию, выполнение требований законодательства об обязательном страховании строений </w:t>
            </w:r>
          </w:p>
        </w:tc>
        <w:tc>
          <w:tcPr>
            <w:tcW w:w="850" w:type="dxa"/>
          </w:tcPr>
          <w:p w14:paraId="1F6E55D4" w14:textId="77777777" w:rsidR="005B1046" w:rsidRPr="005958E7" w:rsidRDefault="005B1046" w:rsidP="00C57C5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жилого дома/его площадь,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66DF798F" w14:textId="77777777" w:rsidR="005B1046" w:rsidRPr="0024474D" w:rsidRDefault="005B1046" w:rsidP="00C57C5B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709" w:type="dxa"/>
          </w:tcPr>
          <w:p w14:paraId="26475118" w14:textId="77777777" w:rsidR="005B1046" w:rsidRPr="0024474D" w:rsidRDefault="005B1046" w:rsidP="00C57C5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09" w:type="dxa"/>
          </w:tcPr>
          <w:p w14:paraId="18FEE003" w14:textId="77777777" w:rsidR="005B1046" w:rsidRPr="0024474D" w:rsidRDefault="005B1046" w:rsidP="00D1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708" w:type="dxa"/>
          </w:tcPr>
          <w:p w14:paraId="04E481D9" w14:textId="77777777" w:rsidR="005B1046" w:rsidRPr="0024474D" w:rsidRDefault="005B1046" w:rsidP="00C57C5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709" w:type="dxa"/>
          </w:tcPr>
          <w:p w14:paraId="4D56227F" w14:textId="77777777" w:rsidR="005B1046" w:rsidRPr="0024474D" w:rsidRDefault="005B1046" w:rsidP="00C57C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Составные части и принадлежности жилого дома, в т.ч.   </w:t>
            </w:r>
          </w:p>
        </w:tc>
        <w:tc>
          <w:tcPr>
            <w:tcW w:w="1559" w:type="dxa"/>
          </w:tcPr>
          <w:p w14:paraId="7C76329B" w14:textId="77777777" w:rsidR="005B1046" w:rsidRPr="0024474D" w:rsidRDefault="00C57C5B" w:rsidP="00C57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жилого дома в аварийном состоянии или угрозе его обвала, в т.ч. в следствии ЧС природного и техногенного характера, боевых действий и актов терроризма</w:t>
            </w:r>
          </w:p>
        </w:tc>
        <w:tc>
          <w:tcPr>
            <w:tcW w:w="1134" w:type="dxa"/>
          </w:tcPr>
          <w:p w14:paraId="5D8067A8" w14:textId="77777777" w:rsidR="005B1046" w:rsidRDefault="00C57C5B" w:rsidP="005571F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земельном участке,  в т.ч. о площади, виде права, на котором земельный участок </w:t>
            </w:r>
            <w:r w:rsidR="005571FD">
              <w:rPr>
                <w:rFonts w:ascii="Times New Roman" w:hAnsi="Times New Roman" w:cs="Times New Roman"/>
                <w:sz w:val="20"/>
                <w:szCs w:val="20"/>
              </w:rPr>
              <w:t>предоставлен, ограничениях (обременениях) прав на 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21581E8" w14:textId="77777777" w:rsidR="00D75B96" w:rsidRDefault="00D75B96" w:rsidP="005571F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56E02" w14:textId="77777777" w:rsidR="00D75B96" w:rsidRPr="0024474D" w:rsidRDefault="00D75B96" w:rsidP="005571F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14:paraId="6CFA1C90" w14:textId="77777777" w:rsidR="005B1046" w:rsidRPr="0024474D" w:rsidRDefault="005571FD" w:rsidP="005571FD">
            <w:pPr>
              <w:ind w:left="-108" w:right="-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сведения</w:t>
            </w:r>
          </w:p>
        </w:tc>
      </w:tr>
      <w:tr w:rsidR="00D53C3A" w14:paraId="169D06F3" w14:textId="77777777" w:rsidTr="005571FD">
        <w:tc>
          <w:tcPr>
            <w:tcW w:w="479" w:type="dxa"/>
          </w:tcPr>
          <w:p w14:paraId="327B07DF" w14:textId="77777777" w:rsidR="00D53C3A" w:rsidRPr="0024474D" w:rsidRDefault="007E7BEB" w:rsidP="00D1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2" w:type="dxa"/>
          </w:tcPr>
          <w:p w14:paraId="34E9D22D" w14:textId="77777777" w:rsidR="00D53C3A" w:rsidRPr="0024474D" w:rsidRDefault="007E7BEB" w:rsidP="00C57C5B">
            <w:pPr>
              <w:ind w:left="-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г.п.Хотимск, ул. 50 лет СССР, д. 1</w:t>
            </w:r>
          </w:p>
        </w:tc>
        <w:tc>
          <w:tcPr>
            <w:tcW w:w="1985" w:type="dxa"/>
          </w:tcPr>
          <w:p w14:paraId="0930CBDD" w14:textId="77777777" w:rsidR="00D53C3A" w:rsidRDefault="007E7BEB" w:rsidP="00C57C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 (умерла),</w:t>
            </w:r>
          </w:p>
          <w:p w14:paraId="300983A6" w14:textId="77777777" w:rsidR="007E7BEB" w:rsidRDefault="007E7BEB" w:rsidP="00C57C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 (умер)</w:t>
            </w:r>
            <w:r w:rsidR="007C1E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80C5124" w14:textId="77777777" w:rsidR="007C1E7B" w:rsidRDefault="007C1E7B" w:rsidP="00C57C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Ковалёв Сергей Михайлович </w:t>
            </w:r>
          </w:p>
          <w:p w14:paraId="0B91CA1E" w14:textId="77777777" w:rsidR="00D75B96" w:rsidRDefault="00D75B96" w:rsidP="00C57C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39412" w14:textId="77777777" w:rsidR="00D75B96" w:rsidRDefault="00D75B96" w:rsidP="00C57C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547910" w14:textId="77777777" w:rsidR="00D53C3A" w:rsidRDefault="007C1E7B" w:rsidP="00C57C5B">
            <w:pPr>
              <w:ind w:left="-5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59" w:type="dxa"/>
          </w:tcPr>
          <w:p w14:paraId="22B544D7" w14:textId="77777777" w:rsidR="00D53C3A" w:rsidRDefault="007C1E7B" w:rsidP="00C57C5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производилось</w:t>
            </w:r>
          </w:p>
        </w:tc>
        <w:tc>
          <w:tcPr>
            <w:tcW w:w="850" w:type="dxa"/>
          </w:tcPr>
          <w:p w14:paraId="1F1EA07C" w14:textId="77777777" w:rsidR="00D53C3A" w:rsidRDefault="00116E1C" w:rsidP="00C57C5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3х7,</w:t>
            </w:r>
          </w:p>
          <w:p w14:paraId="74FF673F" w14:textId="77777777" w:rsidR="00116E1C" w:rsidRPr="00116E1C" w:rsidRDefault="00116E1C" w:rsidP="00116E1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0528D08E" w14:textId="77777777" w:rsidR="00D53C3A" w:rsidRDefault="00116E1C" w:rsidP="00C57C5B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9D58406" w14:textId="77777777" w:rsidR="00D53C3A" w:rsidRDefault="004A0097" w:rsidP="00116E1C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16E1C">
              <w:rPr>
                <w:rFonts w:ascii="Times New Roman" w:hAnsi="Times New Roman" w:cs="Times New Roman"/>
                <w:sz w:val="20"/>
                <w:szCs w:val="20"/>
              </w:rPr>
              <w:t xml:space="preserve">еревянный </w:t>
            </w:r>
          </w:p>
        </w:tc>
        <w:tc>
          <w:tcPr>
            <w:tcW w:w="709" w:type="dxa"/>
          </w:tcPr>
          <w:p w14:paraId="5F3682A4" w14:textId="77777777" w:rsidR="00D53C3A" w:rsidRDefault="00116E1C" w:rsidP="00D1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одноэтажный</w:t>
            </w:r>
          </w:p>
        </w:tc>
        <w:tc>
          <w:tcPr>
            <w:tcW w:w="708" w:type="dxa"/>
          </w:tcPr>
          <w:p w14:paraId="493EAAB7" w14:textId="77777777" w:rsidR="00D53C3A" w:rsidRDefault="00116E1C" w:rsidP="00C57C5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</w:tcPr>
          <w:p w14:paraId="0427FFDB" w14:textId="77777777" w:rsidR="00D53C3A" w:rsidRDefault="00116E1C" w:rsidP="00116E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65%, пристройка-75%, сарай- 80% </w:t>
            </w:r>
          </w:p>
        </w:tc>
        <w:tc>
          <w:tcPr>
            <w:tcW w:w="1559" w:type="dxa"/>
          </w:tcPr>
          <w:p w14:paraId="0D8F3214" w14:textId="77777777" w:rsidR="00D53C3A" w:rsidRDefault="00116E1C" w:rsidP="00C57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980E19D" w14:textId="77777777" w:rsidR="00D53C3A" w:rsidRDefault="00116E1C" w:rsidP="005571F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14:paraId="705C0E49" w14:textId="77777777" w:rsidR="00D53C3A" w:rsidRDefault="00116E1C" w:rsidP="005571FD">
            <w:pPr>
              <w:ind w:left="-108" w:right="-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097" w14:paraId="20157FAB" w14:textId="77777777" w:rsidTr="005571FD">
        <w:tc>
          <w:tcPr>
            <w:tcW w:w="479" w:type="dxa"/>
          </w:tcPr>
          <w:p w14:paraId="212058A5" w14:textId="77777777" w:rsidR="004A0097" w:rsidRDefault="004A0097" w:rsidP="00D1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2" w:type="dxa"/>
          </w:tcPr>
          <w:p w14:paraId="70F5668A" w14:textId="77777777" w:rsidR="004A0097" w:rsidRPr="0024474D" w:rsidRDefault="004A0097" w:rsidP="00116E1C">
            <w:pPr>
              <w:ind w:left="-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г.п.Хотимск, ул. Интернациональная, д. 67</w:t>
            </w:r>
          </w:p>
        </w:tc>
        <w:tc>
          <w:tcPr>
            <w:tcW w:w="1985" w:type="dxa"/>
          </w:tcPr>
          <w:p w14:paraId="116BA99B" w14:textId="77777777" w:rsidR="004A0097" w:rsidRDefault="004A0097" w:rsidP="00C57C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Бородкина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Теодоровна</w:t>
            </w:r>
            <w:proofErr w:type="spellEnd"/>
          </w:p>
          <w:p w14:paraId="6A566151" w14:textId="77777777" w:rsidR="00D75B96" w:rsidRDefault="00D75B96" w:rsidP="00C57C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0619B" w14:textId="77777777" w:rsidR="00D75B96" w:rsidRDefault="00D75B96" w:rsidP="00C57C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D307A" w14:textId="77777777" w:rsidR="00D75B96" w:rsidRDefault="00D75B96" w:rsidP="00C57C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9A8DE" w14:textId="77777777" w:rsidR="00D75B96" w:rsidRDefault="00D75B96" w:rsidP="00C57C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FF961" w14:textId="77777777" w:rsidR="00D75B96" w:rsidRDefault="00D75B96" w:rsidP="00C57C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EE8F0" w14:textId="77777777" w:rsidR="004A0097" w:rsidRDefault="004A0097" w:rsidP="00A1156A">
            <w:pPr>
              <w:ind w:left="-5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59" w:type="dxa"/>
          </w:tcPr>
          <w:p w14:paraId="25AB22D8" w14:textId="77777777" w:rsidR="004A0097" w:rsidRDefault="004A0097" w:rsidP="00A115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производилось</w:t>
            </w:r>
          </w:p>
        </w:tc>
        <w:tc>
          <w:tcPr>
            <w:tcW w:w="850" w:type="dxa"/>
          </w:tcPr>
          <w:p w14:paraId="31648246" w14:textId="77777777" w:rsidR="004A0097" w:rsidRPr="00116E1C" w:rsidRDefault="004A0097" w:rsidP="00C57C5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6х8, 48м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77E68E0B" w14:textId="77777777" w:rsidR="004A0097" w:rsidRDefault="004A0097" w:rsidP="00C57C5B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E43B4C" w14:textId="77777777" w:rsidR="004A0097" w:rsidRDefault="004A0097" w:rsidP="00A1156A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деревянный </w:t>
            </w:r>
          </w:p>
        </w:tc>
        <w:tc>
          <w:tcPr>
            <w:tcW w:w="709" w:type="dxa"/>
          </w:tcPr>
          <w:p w14:paraId="68C3C3D3" w14:textId="77777777" w:rsidR="004A0097" w:rsidRDefault="004A0097" w:rsidP="00A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одноэтажный</w:t>
            </w:r>
          </w:p>
        </w:tc>
        <w:tc>
          <w:tcPr>
            <w:tcW w:w="708" w:type="dxa"/>
          </w:tcPr>
          <w:p w14:paraId="393C611A" w14:textId="77777777" w:rsidR="004A0097" w:rsidRDefault="004A0097" w:rsidP="00A1156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</w:tcPr>
          <w:p w14:paraId="5C65E80D" w14:textId="77777777" w:rsidR="004A0097" w:rsidRDefault="004A0097" w:rsidP="000B6AD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65%, </w:t>
            </w:r>
            <w:r w:rsidR="000B6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сарая - </w:t>
            </w:r>
            <w:r w:rsidR="000B6A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</w:p>
        </w:tc>
        <w:tc>
          <w:tcPr>
            <w:tcW w:w="1559" w:type="dxa"/>
          </w:tcPr>
          <w:p w14:paraId="4C84311C" w14:textId="77777777" w:rsidR="004A0097" w:rsidRDefault="004A0097" w:rsidP="00C57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65CD8B7" w14:textId="77777777" w:rsidR="004A0097" w:rsidRDefault="004A0097" w:rsidP="004A00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 на праве аренды</w:t>
            </w:r>
          </w:p>
        </w:tc>
        <w:tc>
          <w:tcPr>
            <w:tcW w:w="545" w:type="dxa"/>
          </w:tcPr>
          <w:p w14:paraId="32F29A48" w14:textId="77777777" w:rsidR="004A0097" w:rsidRDefault="00B60335" w:rsidP="005571FD">
            <w:pPr>
              <w:ind w:left="-108" w:right="-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335" w14:paraId="792BDDB4" w14:textId="77777777" w:rsidTr="005571FD">
        <w:tc>
          <w:tcPr>
            <w:tcW w:w="479" w:type="dxa"/>
          </w:tcPr>
          <w:p w14:paraId="73CF8FD8" w14:textId="77777777" w:rsidR="00B60335" w:rsidRDefault="00B60335" w:rsidP="00D1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2" w:type="dxa"/>
          </w:tcPr>
          <w:p w14:paraId="7CCE51AB" w14:textId="77777777" w:rsidR="00B60335" w:rsidRPr="0024474D" w:rsidRDefault="00B60335" w:rsidP="00B60335">
            <w:pPr>
              <w:ind w:left="-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г.п.Хотимск,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Дзержинского, д. 43</w:t>
            </w:r>
          </w:p>
        </w:tc>
        <w:tc>
          <w:tcPr>
            <w:tcW w:w="1985" w:type="dxa"/>
          </w:tcPr>
          <w:p w14:paraId="1220053C" w14:textId="77777777" w:rsidR="00B60335" w:rsidRDefault="00B60335" w:rsidP="00C57C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Борисенко Василий Тимофеевич</w:t>
            </w:r>
          </w:p>
        </w:tc>
        <w:tc>
          <w:tcPr>
            <w:tcW w:w="1134" w:type="dxa"/>
          </w:tcPr>
          <w:p w14:paraId="717588DD" w14:textId="77777777" w:rsidR="00B60335" w:rsidRDefault="00B60335" w:rsidP="00A1156A">
            <w:pPr>
              <w:ind w:left="-5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59" w:type="dxa"/>
          </w:tcPr>
          <w:p w14:paraId="45107DB9" w14:textId="77777777" w:rsidR="00B60335" w:rsidRDefault="00B60335" w:rsidP="00A115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производилось</w:t>
            </w:r>
          </w:p>
        </w:tc>
        <w:tc>
          <w:tcPr>
            <w:tcW w:w="850" w:type="dxa"/>
          </w:tcPr>
          <w:p w14:paraId="24B3EA5D" w14:textId="77777777" w:rsidR="00B60335" w:rsidRPr="00116E1C" w:rsidRDefault="00B60335" w:rsidP="00B6033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5х10м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2532C88E" w14:textId="77777777" w:rsidR="00B60335" w:rsidRDefault="00B60335" w:rsidP="00A1156A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844B01A" w14:textId="77777777" w:rsidR="00B60335" w:rsidRDefault="00B60335" w:rsidP="00A1156A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деревянный </w:t>
            </w:r>
          </w:p>
        </w:tc>
        <w:tc>
          <w:tcPr>
            <w:tcW w:w="709" w:type="dxa"/>
          </w:tcPr>
          <w:p w14:paraId="6E2497FB" w14:textId="77777777" w:rsidR="00B60335" w:rsidRDefault="00B60335" w:rsidP="00A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708" w:type="dxa"/>
          </w:tcPr>
          <w:p w14:paraId="0CE75D6A" w14:textId="77777777" w:rsidR="00B60335" w:rsidRDefault="00B60335" w:rsidP="00A1156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709" w:type="dxa"/>
          </w:tcPr>
          <w:p w14:paraId="22F76E45" w14:textId="77777777" w:rsidR="00B60335" w:rsidRDefault="00B60335" w:rsidP="00B6033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65%,  сарай - 90% </w:t>
            </w:r>
          </w:p>
        </w:tc>
        <w:tc>
          <w:tcPr>
            <w:tcW w:w="1559" w:type="dxa"/>
          </w:tcPr>
          <w:p w14:paraId="094E20D7" w14:textId="77777777" w:rsidR="00B60335" w:rsidRDefault="00B60335" w:rsidP="00A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14:paraId="154E8E6E" w14:textId="77777777" w:rsidR="00B60335" w:rsidRDefault="00B60335" w:rsidP="00A115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14:paraId="01BADFE4" w14:textId="77777777" w:rsidR="00B60335" w:rsidRDefault="00B60335" w:rsidP="005571FD">
            <w:pPr>
              <w:ind w:left="-108" w:right="-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2E54538" w14:textId="77777777" w:rsidR="000B6AD1" w:rsidRPr="00D75B96" w:rsidRDefault="000B6AD1" w:rsidP="00D75B96">
      <w:pPr>
        <w:spacing w:after="0" w:line="280" w:lineRule="exact"/>
        <w:ind w:firstLine="708"/>
        <w:jc w:val="both"/>
        <w:rPr>
          <w:rFonts w:ascii="Times New Roman" w:hAnsi="Times New Roman" w:cs="Times New Roman"/>
        </w:rPr>
      </w:pPr>
      <w:r w:rsidRPr="00D75B96">
        <w:rPr>
          <w:rFonts w:ascii="Times New Roman" w:hAnsi="Times New Roman" w:cs="Times New Roman"/>
        </w:rPr>
        <w:t xml:space="preserve">Всем заинтересованным лицам (их представителям), при намерении дальнейшего использования жилого дома для проживания, в течение одного месяца с момента опубликования сведений о жилых домах, подлежащих включению в реестр пустующих домов, предлагается обратиться   в Хотимский районный исполнительный комитет (г.п.Хотимск, пл. Ленина, д. 2, </w:t>
      </w:r>
      <w:proofErr w:type="spellStart"/>
      <w:r w:rsidRPr="00D75B96">
        <w:rPr>
          <w:rFonts w:ascii="Times New Roman" w:hAnsi="Times New Roman" w:cs="Times New Roman"/>
        </w:rPr>
        <w:t>каб</w:t>
      </w:r>
      <w:proofErr w:type="spellEnd"/>
      <w:r w:rsidRPr="00D75B96">
        <w:rPr>
          <w:rFonts w:ascii="Times New Roman" w:hAnsi="Times New Roman" w:cs="Times New Roman"/>
        </w:rPr>
        <w:t>. 206, тел. 79535, 78559)с соответствующим уведомлением, а также в течение одного года принять меры по приведению жилого дома и земельного участка в пригодное состояние либо с заявлением об отказе от дома.</w:t>
      </w:r>
    </w:p>
    <w:p w14:paraId="509D4571" w14:textId="77777777" w:rsidR="009060EF" w:rsidRDefault="000B6AD1" w:rsidP="00D75B96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D75B96">
        <w:rPr>
          <w:rFonts w:ascii="Times New Roman" w:hAnsi="Times New Roman" w:cs="Times New Roman"/>
        </w:rPr>
        <w:tab/>
        <w:t>Непредставление уведомления, а также непринятие указанных выше мер, является отказом от права собственности на жилой дом. По истечении установленного срока жилой дом будет включен в реестр пустующих домов.</w:t>
      </w:r>
      <w:r w:rsidR="00D75B96" w:rsidRPr="00D75B96">
        <w:rPr>
          <w:rFonts w:ascii="Times New Roman" w:hAnsi="Times New Roman" w:cs="Times New Roman"/>
        </w:rPr>
        <w:t xml:space="preserve"> В суд Хотимского района будет подано заявление о признании пустующего  дома бесхозяйным и передаче его в собственность соответствующей административно-территориальной единицы.    </w:t>
      </w:r>
      <w:r w:rsidRPr="00D75B96">
        <w:rPr>
          <w:rFonts w:ascii="Times New Roman" w:hAnsi="Times New Roman" w:cs="Times New Roman"/>
        </w:rPr>
        <w:t xml:space="preserve">      </w:t>
      </w:r>
    </w:p>
    <w:p w14:paraId="3C7DE08F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441CA5FD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1A18C529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  <w:sectPr w:rsidR="00872E2D" w:rsidSect="00872E2D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43507F19" w14:textId="77777777" w:rsidR="00872E2D" w:rsidRP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  <w:b/>
          <w:i/>
        </w:rPr>
      </w:pPr>
      <w:r w:rsidRPr="00872E2D">
        <w:rPr>
          <w:rFonts w:ascii="Times New Roman" w:hAnsi="Times New Roman" w:cs="Times New Roman"/>
          <w:b/>
          <w:i/>
        </w:rPr>
        <w:lastRenderedPageBreak/>
        <w:t xml:space="preserve">                     СОБСТВЕННИКАМ, ИНЫМ ЛИЦАМ, ИМЕЮЩИМ ПРАВО ВЛАДЕНИЯ И ПОЛЬЗОВАНИЯ ЖИЛЫМ ДОМОМ, ЛИЦАМ, КОТОРЫМ ЖИЛОЙ ДОМ ПРИНАДЛЕЖИТ НА ПРАВЕ ХОЗЯЙСТВЕННОГО ВЕДЕНИЯ ИЛИ ОПЕРАТИВНОГО УПРАВЛЕНИЯ</w:t>
      </w:r>
    </w:p>
    <w:p w14:paraId="0228CDAF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  <w:b/>
          <w:i/>
        </w:rPr>
      </w:pPr>
    </w:p>
    <w:p w14:paraId="72675FC1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  <w:b/>
          <w:i/>
        </w:rPr>
      </w:pPr>
    </w:p>
    <w:p w14:paraId="02D15D44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Хотимский районный исполнительный комитет уведомляет, что при намерении использовать для проживания жилой дом, Вам необходимо подать </w:t>
      </w:r>
      <w:r w:rsidRPr="00872E2D">
        <w:rPr>
          <w:rFonts w:ascii="Times New Roman" w:hAnsi="Times New Roman" w:cs="Times New Roman"/>
          <w:b/>
          <w:i/>
          <w:u w:val="single"/>
        </w:rPr>
        <w:t>уведомление</w:t>
      </w:r>
      <w:r w:rsidRPr="00872E2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в райисполком согласно </w:t>
      </w:r>
      <w:r w:rsidRPr="00872E2D">
        <w:rPr>
          <w:rFonts w:ascii="Times New Roman" w:hAnsi="Times New Roman" w:cs="Times New Roman"/>
          <w:b/>
          <w:u w:val="single"/>
        </w:rPr>
        <w:t xml:space="preserve">приложению </w:t>
      </w:r>
      <w:r w:rsidR="00D6510F">
        <w:rPr>
          <w:rFonts w:ascii="Times New Roman" w:hAnsi="Times New Roman" w:cs="Times New Roman"/>
          <w:b/>
          <w:u w:val="single"/>
        </w:rPr>
        <w:t>1</w:t>
      </w:r>
      <w:r w:rsidRPr="00872E2D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4F39E58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этом лица, имеющие право владения и пользования жилым домом, в том числе наследники, должны представить документы, подтверждающие это право (их копии).</w:t>
      </w:r>
    </w:p>
    <w:p w14:paraId="010E68FF" w14:textId="77777777" w:rsidR="00365E74" w:rsidRPr="00365E74" w:rsidRDefault="00365E74" w:rsidP="00D75B96">
      <w:pPr>
        <w:spacing w:after="0" w:line="280" w:lineRule="exact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  <w:t xml:space="preserve">Уведомление должно быть подано Вами либо Вашими представителями лично или направлено по почте заказным почтовым отправлением, либо нарочным (курьером), либо по электронной почте или факсимильной связи с приложением копии документа, удостоверяющего личность лица, которое представляет уведомление (копии свидетельства о государственной регистрации – для юридического лица), а при представлении уведомления представителем – дополнительно копии документа, удостоверяющего личность представителя, и документа, подтверждающего его полномочия, в срок, </w:t>
      </w:r>
      <w:r w:rsidRPr="00365E74">
        <w:rPr>
          <w:rFonts w:ascii="Times New Roman" w:hAnsi="Times New Roman" w:cs="Times New Roman"/>
          <w:b/>
          <w:i/>
          <w:u w:val="single"/>
        </w:rPr>
        <w:t>не позднее чем через два месяца со дня опубликования сведений.</w:t>
      </w:r>
    </w:p>
    <w:p w14:paraId="20DEACA5" w14:textId="77777777" w:rsidR="00872E2D" w:rsidRDefault="00365E74" w:rsidP="00D75B96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05D98">
        <w:rPr>
          <w:rFonts w:ascii="Times New Roman" w:hAnsi="Times New Roman" w:cs="Times New Roman"/>
        </w:rPr>
        <w:tab/>
        <w:t xml:space="preserve">При невозможности своевременной подачи наследниками уведомления в связи с отсутствием у них документов, подтверждающих наследование жилого дома, </w:t>
      </w:r>
      <w:r w:rsidR="00A05D98" w:rsidRPr="00F2155C">
        <w:rPr>
          <w:rFonts w:ascii="Times New Roman" w:hAnsi="Times New Roman" w:cs="Times New Roman"/>
          <w:b/>
          <w:i/>
          <w:u w:val="single"/>
        </w:rPr>
        <w:t>в течение двух месяцев со дня опубликования</w:t>
      </w:r>
      <w:r w:rsidR="00A05D98">
        <w:rPr>
          <w:rFonts w:ascii="Times New Roman" w:hAnsi="Times New Roman" w:cs="Times New Roman"/>
        </w:rPr>
        <w:t xml:space="preserve"> они должны </w:t>
      </w:r>
      <w:r w:rsidR="00F2155C">
        <w:rPr>
          <w:rFonts w:ascii="Times New Roman" w:hAnsi="Times New Roman" w:cs="Times New Roman"/>
        </w:rPr>
        <w:t>уведомить Хотимский райисполком любым из вышеуказанных способов.</w:t>
      </w:r>
    </w:p>
    <w:p w14:paraId="1991FDA7" w14:textId="77777777" w:rsidR="00F2155C" w:rsidRDefault="00F2155C" w:rsidP="00D75B96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 этом должна быть указана причина, препятствующая подаче уведомления, и представлены копии документов, подтверждающих принятие мер по оформлению прав на жилой дом в установленном законодательством порядке, а также копии без нотариального засвидетельствования документов, удостоверяющих личности такого лица и его представителя, а также доверенности.  </w:t>
      </w:r>
    </w:p>
    <w:p w14:paraId="10BCA821" w14:textId="77777777" w:rsidR="003A7317" w:rsidRDefault="003A7317" w:rsidP="00D75B96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этом случае срок подачи уведомления будет продлен до 6 месяцев со дня опубликования.</w:t>
      </w:r>
    </w:p>
    <w:p w14:paraId="308ABB84" w14:textId="77777777" w:rsidR="003A7317" w:rsidRDefault="003A7317" w:rsidP="00D75B96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Подаваемое уведомление должно содержать обязательство выполнять в границах предоставленного земельного участка установленные законодательством об охране и использовании земель обязанности землепользователя, в том числе мероприятия по охране земель.</w:t>
      </w:r>
    </w:p>
    <w:p w14:paraId="554877A7" w14:textId="77777777" w:rsidR="003A7317" w:rsidRDefault="00A113BF" w:rsidP="00D75B96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7C5A">
        <w:rPr>
          <w:rFonts w:ascii="Times New Roman" w:hAnsi="Times New Roman" w:cs="Times New Roman"/>
        </w:rPr>
        <w:t xml:space="preserve">При наличии обстоятельств, в результате которых собственники, иные лица, имеющие право владения и пользования жилым домом, могут непрерывно не проживать  </w:t>
      </w:r>
      <w:r w:rsidR="003A7317">
        <w:rPr>
          <w:rFonts w:ascii="Times New Roman" w:hAnsi="Times New Roman" w:cs="Times New Roman"/>
        </w:rPr>
        <w:t xml:space="preserve"> </w:t>
      </w:r>
      <w:r w:rsidR="00A77C5A">
        <w:rPr>
          <w:rFonts w:ascii="Times New Roman" w:hAnsi="Times New Roman" w:cs="Times New Roman"/>
        </w:rPr>
        <w:t>в этом доме в течение трех и более лет подряд и такой дом может быть признан пустующим, указанные лица должны проинформировать о данных обстоятельствах райисполком.</w:t>
      </w:r>
    </w:p>
    <w:p w14:paraId="582328CE" w14:textId="77777777" w:rsidR="00A77C5A" w:rsidRDefault="00A77C5A" w:rsidP="00D75B96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Данная информация должна быть подана лично или направлена по почте заказным почтовым отправлением, либо нарочным (курьером), либо по электронной почте или факсимильной связи.</w:t>
      </w:r>
    </w:p>
    <w:p w14:paraId="57E154FB" w14:textId="77777777" w:rsidR="00FB0413" w:rsidRPr="00D6510F" w:rsidRDefault="00A77C5A" w:rsidP="00D75B96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случае возникновения вопросов Вы можете обратиться в Хотимский райисполком (213677, г.п.Хотимск, пл. Ленина, д. 2,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. 206, либо по тел. 8-02247-78559, </w:t>
      </w:r>
      <w:hyperlink r:id="rId7" w:history="1">
        <w:r w:rsidR="00FB0413" w:rsidRPr="00E563C7">
          <w:rPr>
            <w:rStyle w:val="a8"/>
            <w:rFonts w:ascii="Times New Roman" w:hAnsi="Times New Roman" w:cs="Times New Roman"/>
            <w:lang w:val="en-US"/>
          </w:rPr>
          <w:t>hotimsk</w:t>
        </w:r>
        <w:r w:rsidR="00FB0413" w:rsidRPr="00D6510F">
          <w:rPr>
            <w:rStyle w:val="a8"/>
            <w:rFonts w:ascii="Times New Roman" w:hAnsi="Times New Roman" w:cs="Times New Roman"/>
          </w:rPr>
          <w:t>119@</w:t>
        </w:r>
        <w:r w:rsidR="00FB0413" w:rsidRPr="00E563C7">
          <w:rPr>
            <w:rStyle w:val="a8"/>
            <w:rFonts w:ascii="Times New Roman" w:hAnsi="Times New Roman" w:cs="Times New Roman"/>
            <w:lang w:val="en-US"/>
          </w:rPr>
          <w:t>khotimsk</w:t>
        </w:r>
        <w:r w:rsidR="00FB0413" w:rsidRPr="00D6510F">
          <w:rPr>
            <w:rStyle w:val="a8"/>
            <w:rFonts w:ascii="Times New Roman" w:hAnsi="Times New Roman" w:cs="Times New Roman"/>
          </w:rPr>
          <w:t>.</w:t>
        </w:r>
        <w:r w:rsidR="00FB0413" w:rsidRPr="00E563C7">
          <w:rPr>
            <w:rStyle w:val="a8"/>
            <w:rFonts w:ascii="Times New Roman" w:hAnsi="Times New Roman" w:cs="Times New Roman"/>
            <w:lang w:val="en-US"/>
          </w:rPr>
          <w:t>gov</w:t>
        </w:r>
        <w:r w:rsidR="00FB0413" w:rsidRPr="00D6510F">
          <w:rPr>
            <w:rStyle w:val="a8"/>
            <w:rFonts w:ascii="Times New Roman" w:hAnsi="Times New Roman" w:cs="Times New Roman"/>
          </w:rPr>
          <w:t>.</w:t>
        </w:r>
        <w:r w:rsidR="00FB0413" w:rsidRPr="00E563C7">
          <w:rPr>
            <w:rStyle w:val="a8"/>
            <w:rFonts w:ascii="Times New Roman" w:hAnsi="Times New Roman" w:cs="Times New Roman"/>
            <w:lang w:val="en-US"/>
          </w:rPr>
          <w:t>by</w:t>
        </w:r>
      </w:hyperlink>
    </w:p>
    <w:p w14:paraId="7A85FB78" w14:textId="77777777" w:rsidR="00A77C5A" w:rsidRPr="00872E2D" w:rsidRDefault="00A77C5A" w:rsidP="00D75B96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10D2614" w14:textId="77777777" w:rsidR="00872E2D" w:rsidRP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  <w:b/>
          <w:i/>
        </w:rPr>
      </w:pPr>
    </w:p>
    <w:p w14:paraId="707A8DED" w14:textId="77777777" w:rsidR="00872E2D" w:rsidRP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  <w:b/>
          <w:i/>
        </w:rPr>
      </w:pPr>
    </w:p>
    <w:p w14:paraId="28A3B3F0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2B3AC05A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07F1FF16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69D39FEB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76AAEBA9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161FA4D0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57028120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16207FFF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77DB052B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286230EB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59FB693B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1D00EFAD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47F78143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7D26B0C4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50584FB4" w14:textId="77777777" w:rsidR="00872E2D" w:rsidRDefault="00872E2D" w:rsidP="00D75B9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66F69A02" w14:textId="77777777" w:rsidR="00872E2D" w:rsidRPr="00192A97" w:rsidRDefault="00D6510F" w:rsidP="00D75B96">
      <w:pPr>
        <w:spacing w:after="0" w:line="280" w:lineRule="exact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192A97">
        <w:rPr>
          <w:rFonts w:ascii="Times New Roman" w:hAnsi="Times New Roman" w:cs="Times New Roman"/>
        </w:rPr>
        <w:t xml:space="preserve">                     </w:t>
      </w:r>
      <w:r w:rsidR="00192A97" w:rsidRPr="00192A97">
        <w:rPr>
          <w:rFonts w:ascii="Times New Roman" w:hAnsi="Times New Roman" w:cs="Times New Roman"/>
          <w:b/>
          <w:i/>
          <w:u w:val="single"/>
        </w:rPr>
        <w:t xml:space="preserve"> </w:t>
      </w:r>
      <w:r w:rsidRPr="00192A97">
        <w:rPr>
          <w:rFonts w:ascii="Times New Roman" w:hAnsi="Times New Roman" w:cs="Times New Roman"/>
          <w:b/>
          <w:i/>
          <w:u w:val="single"/>
        </w:rPr>
        <w:t>Приложение 1</w:t>
      </w:r>
    </w:p>
    <w:p w14:paraId="1D7F34F7" w14:textId="77777777" w:rsidR="00D6510F" w:rsidRDefault="00D6510F" w:rsidP="00D75B96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_____________________________________</w:t>
      </w:r>
    </w:p>
    <w:p w14:paraId="341FB356" w14:textId="77777777" w:rsidR="00872E2D" w:rsidRPr="00D6510F" w:rsidRDefault="00D6510F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51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D6510F">
        <w:rPr>
          <w:rFonts w:ascii="Times New Roman" w:hAnsi="Times New Roman" w:cs="Times New Roman"/>
          <w:sz w:val="16"/>
          <w:szCs w:val="16"/>
        </w:rPr>
        <w:t xml:space="preserve">           (наименование местного исполнительного и</w:t>
      </w:r>
    </w:p>
    <w:p w14:paraId="3F2FA848" w14:textId="77777777" w:rsidR="00D6510F" w:rsidRDefault="00D6510F" w:rsidP="00D75B96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_____________________________________</w:t>
      </w:r>
    </w:p>
    <w:p w14:paraId="2257BB48" w14:textId="77777777" w:rsidR="00D6510F" w:rsidRPr="00F82E69" w:rsidRDefault="00D6510F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E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F82E69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82E69">
        <w:rPr>
          <w:rFonts w:ascii="Times New Roman" w:hAnsi="Times New Roman" w:cs="Times New Roman"/>
          <w:sz w:val="16"/>
          <w:szCs w:val="16"/>
        </w:rPr>
        <w:t xml:space="preserve">                    распорядительного органа)                 </w:t>
      </w:r>
    </w:p>
    <w:p w14:paraId="1AB88CEE" w14:textId="77777777" w:rsidR="00872E2D" w:rsidRDefault="00F82E69" w:rsidP="00D75B96">
      <w:pPr>
        <w:spacing w:after="0" w:line="28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_________________________________________________</w:t>
      </w:r>
    </w:p>
    <w:p w14:paraId="35033CC9" w14:textId="77777777" w:rsidR="00F82E69" w:rsidRDefault="00F82E69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(фамилия, собственное имя, отчество (если таковое имеется)</w:t>
      </w:r>
    </w:p>
    <w:p w14:paraId="583FB8F2" w14:textId="77777777" w:rsidR="00F82E69" w:rsidRDefault="00F82E69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A6F229" w14:textId="77777777" w:rsidR="00F82E69" w:rsidRDefault="00F82E69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</w:t>
      </w:r>
    </w:p>
    <w:p w14:paraId="62A4C4FE" w14:textId="77777777" w:rsidR="00F82E69" w:rsidRDefault="00F82E69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физического лица, полное наименование юридического лица, </w:t>
      </w:r>
    </w:p>
    <w:p w14:paraId="662623A8" w14:textId="77777777" w:rsidR="00F82E69" w:rsidRDefault="00F82E69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32C6A3" w14:textId="77777777" w:rsidR="00F82E69" w:rsidRDefault="00F82E69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__________________________________________________</w:t>
      </w:r>
    </w:p>
    <w:p w14:paraId="16FB368E" w14:textId="77777777" w:rsidR="00F82E69" w:rsidRDefault="00F82E69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полное наименование юридического лица, от имени которых</w:t>
      </w:r>
    </w:p>
    <w:p w14:paraId="3E68A92C" w14:textId="77777777" w:rsidR="00F82E69" w:rsidRDefault="00F82E69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02ED0AE" w14:textId="77777777" w:rsidR="00F82E69" w:rsidRDefault="00F82E69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__________________________________________________</w:t>
      </w:r>
    </w:p>
    <w:p w14:paraId="2F0878EE" w14:textId="77777777" w:rsidR="00F82E69" w:rsidRDefault="00F82E69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уведомление подается, адрес его места жительства      </w:t>
      </w:r>
    </w:p>
    <w:p w14:paraId="73141481" w14:textId="77777777" w:rsidR="00F82E69" w:rsidRDefault="00F82E69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639518" w14:textId="77777777" w:rsidR="00F82E69" w:rsidRDefault="00F82E69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   </w:t>
      </w:r>
    </w:p>
    <w:p w14:paraId="5B5B99DA" w14:textId="77777777" w:rsidR="00F82E69" w:rsidRDefault="00F82E69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(пребывания, </w:t>
      </w:r>
      <w:r w:rsidR="00192A97">
        <w:rPr>
          <w:rFonts w:ascii="Times New Roman" w:hAnsi="Times New Roman" w:cs="Times New Roman"/>
          <w:sz w:val="16"/>
          <w:szCs w:val="16"/>
        </w:rPr>
        <w:t>нахождения), контактный телефон</w:t>
      </w:r>
    </w:p>
    <w:p w14:paraId="642A1BC1" w14:textId="77777777" w:rsidR="00F82E69" w:rsidRDefault="00F82E69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77B9F8" w14:textId="77777777" w:rsidR="00F82E69" w:rsidRDefault="00F82E69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14:paraId="1226266E" w14:textId="77777777" w:rsidR="00F82E69" w:rsidRDefault="00F82E69" w:rsidP="00F82E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9CFA70" w14:textId="77777777" w:rsidR="006A2195" w:rsidRDefault="006A2195" w:rsidP="00F82E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408889" w14:textId="77777777" w:rsidR="006A2195" w:rsidRDefault="006A2195" w:rsidP="00F82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УВЕДОМЛЕНИЕ</w:t>
      </w:r>
    </w:p>
    <w:p w14:paraId="7FC2AE2E" w14:textId="77777777" w:rsidR="006A2195" w:rsidRDefault="006A2195" w:rsidP="00F82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 намерении использовать жилой дом для проживания</w:t>
      </w:r>
    </w:p>
    <w:p w14:paraId="6AA126AD" w14:textId="77777777" w:rsidR="006A2195" w:rsidRDefault="006A2195" w:rsidP="00F82E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5A060" w14:textId="77777777" w:rsidR="006A2195" w:rsidRDefault="006A2195" w:rsidP="00F82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соответствии </w:t>
      </w:r>
      <w:r w:rsidRPr="006A2195">
        <w:rPr>
          <w:rFonts w:ascii="Times New Roman" w:hAnsi="Times New Roman" w:cs="Times New Roman"/>
          <w:b/>
          <w:i/>
          <w:u w:val="single"/>
        </w:rPr>
        <w:t xml:space="preserve">с пунктом 10 </w:t>
      </w:r>
      <w:r w:rsidRPr="006A2195">
        <w:rPr>
          <w:rFonts w:ascii="Times New Roman" w:hAnsi="Times New Roman" w:cs="Times New Roman"/>
        </w:rPr>
        <w:t xml:space="preserve">Указа Президента Республики Беларусь от 24 </w:t>
      </w:r>
      <w:r>
        <w:rPr>
          <w:rFonts w:ascii="Times New Roman" w:hAnsi="Times New Roman" w:cs="Times New Roman"/>
        </w:rPr>
        <w:t>марта 2021 г. № 116 «Об отчуждении жилых домов в сельской местности и совершенствовании работы с пустующими домами» информирую о намерении использовать _________________________________________</w:t>
      </w:r>
    </w:p>
    <w:p w14:paraId="46F6616F" w14:textId="77777777" w:rsidR="006A2195" w:rsidRDefault="006A2195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21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A2195">
        <w:rPr>
          <w:rFonts w:ascii="Times New Roman" w:hAnsi="Times New Roman" w:cs="Times New Roman"/>
          <w:sz w:val="16"/>
          <w:szCs w:val="16"/>
        </w:rPr>
        <w:t xml:space="preserve">     (одноквартирный, блокированный жилой дом </w:t>
      </w:r>
      <w:r>
        <w:rPr>
          <w:rFonts w:ascii="Times New Roman" w:hAnsi="Times New Roman" w:cs="Times New Roman"/>
          <w:sz w:val="16"/>
          <w:szCs w:val="16"/>
        </w:rPr>
        <w:t>(квартиру в блокированном</w:t>
      </w:r>
    </w:p>
    <w:p w14:paraId="7504C200" w14:textId="77777777" w:rsidR="006A2195" w:rsidRDefault="006A2195" w:rsidP="006A219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29382AB" w14:textId="77777777" w:rsidR="006A2195" w:rsidRDefault="006A2195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жилом доме)</w:t>
      </w:r>
    </w:p>
    <w:p w14:paraId="0008BFF4" w14:textId="77777777" w:rsidR="006A2195" w:rsidRDefault="006A2195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B8A158" w14:textId="77777777" w:rsidR="006A2195" w:rsidRDefault="006A2195" w:rsidP="00F82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195">
        <w:rPr>
          <w:rFonts w:ascii="Times New Roman" w:hAnsi="Times New Roman" w:cs="Times New Roman"/>
        </w:rPr>
        <w:t xml:space="preserve">расположенный (ую) по </w:t>
      </w:r>
      <w:proofErr w:type="gramStart"/>
      <w:r w:rsidRPr="006A2195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</w:p>
    <w:p w14:paraId="4812A588" w14:textId="77777777" w:rsidR="006A2195" w:rsidRDefault="006A2195" w:rsidP="00F82E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651D7D" w14:textId="77777777" w:rsidR="006A2195" w:rsidRDefault="006A2195" w:rsidP="00F82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_______________________________________________________________для проживания.</w:t>
      </w:r>
    </w:p>
    <w:p w14:paraId="5828F809" w14:textId="77777777" w:rsidR="006A2195" w:rsidRDefault="006A2195" w:rsidP="00F82E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C050E1" w14:textId="77777777" w:rsidR="009455F1" w:rsidRDefault="006A2195" w:rsidP="00F82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Настоящим уведомлением подтверждаю обязательство выполнять в границах предоставленного земельного участка установленные законодательством об охране и использовании земель обязанности землепользователя</w:t>
      </w:r>
      <w:r w:rsidR="000B2CED">
        <w:rPr>
          <w:rFonts w:ascii="Times New Roman" w:hAnsi="Times New Roman" w:cs="Times New Roman"/>
        </w:rPr>
        <w:t>, в том числе мероприятия по охране земель.</w:t>
      </w:r>
    </w:p>
    <w:p w14:paraId="0AEB98E4" w14:textId="77777777" w:rsidR="009455F1" w:rsidRDefault="009455F1" w:rsidP="00F82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Перечень документов (копий документов), прилагаемых к настоящему уведомлению:</w:t>
      </w:r>
    </w:p>
    <w:p w14:paraId="0B550B71" w14:textId="77777777" w:rsidR="009455F1" w:rsidRDefault="009455F1" w:rsidP="00F82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58A4B2C2" w14:textId="77777777" w:rsidR="009455F1" w:rsidRDefault="009455F1" w:rsidP="00F82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16AABF8" w14:textId="77777777" w:rsidR="009455F1" w:rsidRDefault="009455F1" w:rsidP="00F82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4542DB9" w14:textId="77777777" w:rsidR="009455F1" w:rsidRDefault="009455F1" w:rsidP="00F82E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6AE9E0" w14:textId="77777777" w:rsidR="009455F1" w:rsidRDefault="009455F1" w:rsidP="00F82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       ______________________</w:t>
      </w:r>
    </w:p>
    <w:p w14:paraId="4C9AFDC8" w14:textId="77777777" w:rsidR="009455F1" w:rsidRDefault="009455F1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Pr="009455F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(фамилия, иниц</w:t>
      </w:r>
      <w:r w:rsidR="00D73BAB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алы)</w:t>
      </w:r>
    </w:p>
    <w:p w14:paraId="7106BF77" w14:textId="77777777" w:rsidR="009455F1" w:rsidRDefault="009455F1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EC21F5" w14:textId="77777777" w:rsidR="009455F1" w:rsidRPr="00277683" w:rsidRDefault="009455F1" w:rsidP="00F82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3">
        <w:rPr>
          <w:rFonts w:ascii="Times New Roman" w:hAnsi="Times New Roman" w:cs="Times New Roman"/>
        </w:rPr>
        <w:t>__   ____________________20</w:t>
      </w:r>
      <w:r w:rsidR="00277683" w:rsidRPr="00277683">
        <w:rPr>
          <w:rFonts w:ascii="Times New Roman" w:hAnsi="Times New Roman" w:cs="Times New Roman"/>
        </w:rPr>
        <w:t>___г.</w:t>
      </w:r>
    </w:p>
    <w:p w14:paraId="3FDF72DE" w14:textId="77777777" w:rsidR="006A2195" w:rsidRPr="00277683" w:rsidRDefault="006A2195" w:rsidP="00F82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7683">
        <w:rPr>
          <w:rFonts w:ascii="Times New Roman" w:hAnsi="Times New Roman" w:cs="Times New Roman"/>
          <w:sz w:val="16"/>
          <w:szCs w:val="16"/>
        </w:rPr>
        <w:t xml:space="preserve">  </w:t>
      </w:r>
      <w:r w:rsidR="00277683" w:rsidRPr="00277683">
        <w:rPr>
          <w:rFonts w:ascii="Times New Roman" w:hAnsi="Times New Roman" w:cs="Times New Roman"/>
          <w:sz w:val="16"/>
          <w:szCs w:val="16"/>
        </w:rPr>
        <w:t>(дата составления уведомления)</w:t>
      </w:r>
    </w:p>
    <w:p w14:paraId="7A4697B2" w14:textId="77777777" w:rsidR="006A2195" w:rsidRDefault="006A2195" w:rsidP="00F82E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367AD5" w14:textId="77777777" w:rsidR="00277683" w:rsidRDefault="00277683" w:rsidP="00F82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14:paraId="2212F7E6" w14:textId="77777777" w:rsidR="006E28CC" w:rsidRPr="006E28CC" w:rsidRDefault="00277683" w:rsidP="006E28C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16"/>
          <w:szCs w:val="16"/>
        </w:rPr>
      </w:pPr>
      <w:r w:rsidRPr="006E28CC">
        <w:rPr>
          <w:rFonts w:ascii="Times New Roman" w:hAnsi="Times New Roman" w:cs="Times New Roman"/>
          <w:sz w:val="16"/>
          <w:szCs w:val="16"/>
        </w:rPr>
        <w:tab/>
      </w:r>
      <w:r w:rsidR="006E28CC" w:rsidRPr="006E28C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6E28CC" w:rsidRPr="006E28CC">
        <w:rPr>
          <w:rFonts w:ascii="Times New Roman" w:hAnsi="Times New Roman" w:cs="Times New Roman"/>
          <w:sz w:val="16"/>
          <w:szCs w:val="16"/>
        </w:rPr>
        <w:t xml:space="preserve"> Указывается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14:paraId="4CBD0713" w14:textId="77777777" w:rsidR="006E28CC" w:rsidRPr="006E28CC" w:rsidRDefault="006E28CC" w:rsidP="006E28C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16"/>
          <w:szCs w:val="16"/>
        </w:rPr>
      </w:pPr>
      <w:r w:rsidRPr="006E28CC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E28CC">
        <w:rPr>
          <w:rFonts w:ascii="Times New Roman" w:hAnsi="Times New Roman" w:cs="Times New Roman"/>
          <w:sz w:val="16"/>
          <w:szCs w:val="16"/>
        </w:rPr>
        <w:t xml:space="preserve"> Под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доме (за исключением жилых домов, квартир, находящихся в государственной собственности).</w:t>
      </w:r>
    </w:p>
    <w:p w14:paraId="0AC5450D" w14:textId="77777777" w:rsidR="006E28CC" w:rsidRPr="006E28CC" w:rsidRDefault="006E28CC" w:rsidP="006E28C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16"/>
          <w:szCs w:val="16"/>
        </w:rPr>
      </w:pPr>
      <w:r w:rsidRPr="006E28CC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6E28CC">
        <w:rPr>
          <w:rFonts w:ascii="Times New Roman" w:hAnsi="Times New Roman" w:cs="Times New Roman"/>
          <w:sz w:val="16"/>
          <w:szCs w:val="16"/>
        </w:rPr>
        <w:t xml:space="preserve"> Указывается название, реквизиты и количество листов следующих документов (их копий):</w:t>
      </w:r>
    </w:p>
    <w:p w14:paraId="4CF6B71F" w14:textId="77777777" w:rsidR="006E28CC" w:rsidRPr="006E28CC" w:rsidRDefault="006E28CC" w:rsidP="006E28C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16"/>
          <w:szCs w:val="16"/>
        </w:rPr>
      </w:pPr>
      <w:r w:rsidRPr="006E28CC">
        <w:rPr>
          <w:rFonts w:ascii="Times New Roman" w:hAnsi="Times New Roman" w:cs="Times New Roman"/>
          <w:sz w:val="16"/>
          <w:szCs w:val="16"/>
        </w:rPr>
        <w:t>1. документа, удостоверяющего личность лица, которое представляет уведомление о намерении использовать жилой дом для проживания (копии свидетельства 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14:paraId="2FDC1154" w14:textId="77777777" w:rsidR="006E28CC" w:rsidRPr="006E28CC" w:rsidRDefault="006E28CC" w:rsidP="006E28C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16"/>
          <w:szCs w:val="16"/>
        </w:rPr>
      </w:pPr>
      <w:r w:rsidRPr="006E28CC">
        <w:rPr>
          <w:rFonts w:ascii="Times New Roman" w:hAnsi="Times New Roman" w:cs="Times New Roman"/>
          <w:sz w:val="16"/>
          <w:szCs w:val="16"/>
        </w:rP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14:paraId="2891A107" w14:textId="77777777" w:rsidR="002966A3" w:rsidRPr="006E28CC" w:rsidRDefault="002966A3" w:rsidP="006E28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28C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5DB5764" w14:textId="77777777" w:rsidR="006A2195" w:rsidRPr="006E28CC" w:rsidRDefault="006A2195" w:rsidP="006E2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sectPr w:rsidR="006A2195" w:rsidRPr="006E28CC" w:rsidSect="00872E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07F1" w14:textId="77777777" w:rsidR="00432699" w:rsidRDefault="00432699" w:rsidP="00C57C5B">
      <w:pPr>
        <w:spacing w:after="0" w:line="240" w:lineRule="auto"/>
      </w:pPr>
      <w:r>
        <w:separator/>
      </w:r>
    </w:p>
  </w:endnote>
  <w:endnote w:type="continuationSeparator" w:id="0">
    <w:p w14:paraId="3ACE9606" w14:textId="77777777" w:rsidR="00432699" w:rsidRDefault="00432699" w:rsidP="00C5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8CF6" w14:textId="77777777" w:rsidR="00432699" w:rsidRDefault="00432699" w:rsidP="00C57C5B">
      <w:pPr>
        <w:spacing w:after="0" w:line="240" w:lineRule="auto"/>
      </w:pPr>
      <w:r>
        <w:separator/>
      </w:r>
    </w:p>
  </w:footnote>
  <w:footnote w:type="continuationSeparator" w:id="0">
    <w:p w14:paraId="7B345BE2" w14:textId="77777777" w:rsidR="00432699" w:rsidRDefault="00432699" w:rsidP="00C57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A"/>
    <w:rsid w:val="0004391A"/>
    <w:rsid w:val="000B2CED"/>
    <w:rsid w:val="000B6AD1"/>
    <w:rsid w:val="00116E1C"/>
    <w:rsid w:val="00142201"/>
    <w:rsid w:val="00192A97"/>
    <w:rsid w:val="00235701"/>
    <w:rsid w:val="00277683"/>
    <w:rsid w:val="002966A3"/>
    <w:rsid w:val="002D25A1"/>
    <w:rsid w:val="002F0507"/>
    <w:rsid w:val="00340BF3"/>
    <w:rsid w:val="00365E74"/>
    <w:rsid w:val="003A7317"/>
    <w:rsid w:val="00432699"/>
    <w:rsid w:val="004577D0"/>
    <w:rsid w:val="004A0097"/>
    <w:rsid w:val="005571FD"/>
    <w:rsid w:val="005B1046"/>
    <w:rsid w:val="006A2195"/>
    <w:rsid w:val="006A45EA"/>
    <w:rsid w:val="006E28CC"/>
    <w:rsid w:val="007C1E7B"/>
    <w:rsid w:val="007E7BEB"/>
    <w:rsid w:val="00872E2D"/>
    <w:rsid w:val="009060EF"/>
    <w:rsid w:val="009455F1"/>
    <w:rsid w:val="00990AFB"/>
    <w:rsid w:val="009A5823"/>
    <w:rsid w:val="009C0A80"/>
    <w:rsid w:val="00A05D98"/>
    <w:rsid w:val="00A113BF"/>
    <w:rsid w:val="00A77C5A"/>
    <w:rsid w:val="00B60335"/>
    <w:rsid w:val="00C30F68"/>
    <w:rsid w:val="00C57C5B"/>
    <w:rsid w:val="00D17E90"/>
    <w:rsid w:val="00D53C3A"/>
    <w:rsid w:val="00D6510F"/>
    <w:rsid w:val="00D73BAB"/>
    <w:rsid w:val="00D75B96"/>
    <w:rsid w:val="00E1180F"/>
    <w:rsid w:val="00F2155C"/>
    <w:rsid w:val="00F82E69"/>
    <w:rsid w:val="00F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6F94"/>
  <w15:docId w15:val="{B0DA6A5E-447D-41F1-8BF7-68AD934F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C5B"/>
  </w:style>
  <w:style w:type="paragraph" w:styleId="a6">
    <w:name w:val="footer"/>
    <w:basedOn w:val="a"/>
    <w:link w:val="a7"/>
    <w:uiPriority w:val="99"/>
    <w:unhideWhenUsed/>
    <w:rsid w:val="00C5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C5B"/>
  </w:style>
  <w:style w:type="character" w:styleId="a8">
    <w:name w:val="Hyperlink"/>
    <w:basedOn w:val="a0"/>
    <w:uiPriority w:val="99"/>
    <w:unhideWhenUsed/>
    <w:rsid w:val="00FB0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imsk119@khotimsk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FF21-8983-47F7-99E4-DB4D84EE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Ольга Николаевна</dc:creator>
  <cp:keywords/>
  <dc:description/>
  <cp:lastModifiedBy>Cepro</cp:lastModifiedBy>
  <cp:revision>2</cp:revision>
  <cp:lastPrinted>2022-06-09T06:13:00Z</cp:lastPrinted>
  <dcterms:created xsi:type="dcterms:W3CDTF">2022-06-14T06:30:00Z</dcterms:created>
  <dcterms:modified xsi:type="dcterms:W3CDTF">2022-06-14T06:30:00Z</dcterms:modified>
</cp:coreProperties>
</file>